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67" w:rsidRDefault="00806E67" w:rsidP="00806E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57E5">
        <w:rPr>
          <w:sz w:val="28"/>
          <w:szCs w:val="28"/>
        </w:rPr>
        <w:t xml:space="preserve">Аннотация на рабочую программу </w:t>
      </w:r>
      <w:r w:rsidR="002957E5" w:rsidRPr="002957E5">
        <w:rPr>
          <w:sz w:val="28"/>
          <w:szCs w:val="28"/>
        </w:rPr>
        <w:t xml:space="preserve">ФКГОС </w:t>
      </w:r>
      <w:r w:rsidRPr="002957E5">
        <w:rPr>
          <w:sz w:val="28"/>
          <w:szCs w:val="28"/>
        </w:rPr>
        <w:t>СОО</w:t>
      </w:r>
      <w:r w:rsidR="002957E5" w:rsidRPr="002957E5">
        <w:rPr>
          <w:sz w:val="28"/>
          <w:szCs w:val="28"/>
        </w:rPr>
        <w:t xml:space="preserve"> по истории</w:t>
      </w:r>
    </w:p>
    <w:p w:rsidR="00806E67" w:rsidRPr="00FD3AF8" w:rsidRDefault="00806E67" w:rsidP="00806E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6E67" w:rsidRPr="00FD3AF8" w:rsidRDefault="00806E67" w:rsidP="00806E67">
      <w:pPr>
        <w:tabs>
          <w:tab w:val="left" w:pos="0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proofErr w:type="gramStart"/>
      <w:r w:rsidRPr="00FD3AF8">
        <w:rPr>
          <w:rFonts w:eastAsia="Times New Roman"/>
          <w:sz w:val="28"/>
          <w:szCs w:val="28"/>
          <w:lang w:eastAsia="ru-RU"/>
        </w:rPr>
        <w:t>Ра</w:t>
      </w:r>
      <w:r w:rsidR="002957E5">
        <w:rPr>
          <w:rFonts w:eastAsia="Times New Roman"/>
          <w:sz w:val="28"/>
          <w:szCs w:val="28"/>
          <w:lang w:eastAsia="ru-RU"/>
        </w:rPr>
        <w:t>бочая</w:t>
      </w:r>
      <w:proofErr w:type="gramEnd"/>
      <w:r w:rsidR="002957E5">
        <w:rPr>
          <w:rFonts w:eastAsia="Times New Roman"/>
          <w:sz w:val="28"/>
          <w:szCs w:val="28"/>
          <w:lang w:eastAsia="ru-RU"/>
        </w:rPr>
        <w:t xml:space="preserve"> программа по истории</w:t>
      </w:r>
      <w:r w:rsidRPr="00FD3AF8">
        <w:rPr>
          <w:rFonts w:eastAsia="Times New Roman"/>
          <w:sz w:val="28"/>
          <w:szCs w:val="28"/>
          <w:lang w:eastAsia="ru-RU"/>
        </w:rPr>
        <w:t>, как  компонент основной образовательной программы образовательной организации,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образовательной организации.</w:t>
      </w:r>
    </w:p>
    <w:p w:rsidR="00806E67" w:rsidRPr="00FD3AF8" w:rsidRDefault="00806E67" w:rsidP="00806E67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FD3AF8">
        <w:rPr>
          <w:rFonts w:eastAsia="Times New Roman"/>
          <w:sz w:val="28"/>
          <w:szCs w:val="28"/>
          <w:lang w:eastAsia="ru-RU"/>
        </w:rPr>
        <w:t>Рабочая  программа  соответствует требованиям и положениям</w:t>
      </w:r>
      <w:r w:rsidRPr="00FD3AF8">
        <w:rPr>
          <w:sz w:val="28"/>
          <w:szCs w:val="28"/>
        </w:rPr>
        <w:t xml:space="preserve">  федерал</w:t>
      </w:r>
      <w:r>
        <w:rPr>
          <w:sz w:val="28"/>
          <w:szCs w:val="28"/>
        </w:rPr>
        <w:t>ьного компонента государственного образовательного стандарта</w:t>
      </w:r>
      <w:r w:rsidR="002957E5">
        <w:rPr>
          <w:sz w:val="28"/>
          <w:szCs w:val="28"/>
        </w:rPr>
        <w:t xml:space="preserve">  (ФКГОС – 2004)  </w:t>
      </w:r>
      <w:r w:rsidRPr="00FD3AF8">
        <w:rPr>
          <w:sz w:val="28"/>
          <w:szCs w:val="28"/>
        </w:rPr>
        <w:t>среднего  о</w:t>
      </w:r>
      <w:r w:rsidR="002957E5">
        <w:rPr>
          <w:sz w:val="28"/>
          <w:szCs w:val="28"/>
        </w:rPr>
        <w:t>бщего образования (10-11классы)</w:t>
      </w:r>
      <w:r w:rsidRPr="00FD3AF8">
        <w:rPr>
          <w:sz w:val="28"/>
          <w:szCs w:val="28"/>
        </w:rPr>
        <w:t>;</w:t>
      </w:r>
      <w:r w:rsidRPr="00FD3AF8">
        <w:rPr>
          <w:bCs/>
          <w:sz w:val="28"/>
          <w:szCs w:val="28"/>
        </w:rPr>
        <w:t xml:space="preserve"> основной образовательной программы образовательной организации.</w:t>
      </w:r>
      <w:proofErr w:type="gramEnd"/>
    </w:p>
    <w:p w:rsidR="00806E67" w:rsidRPr="00FD3AF8" w:rsidRDefault="00806E67" w:rsidP="002957E5">
      <w:pPr>
        <w:pStyle w:val="a4"/>
        <w:spacing w:line="240" w:lineRule="auto"/>
        <w:contextualSpacing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FD3AF8">
        <w:rPr>
          <w:rFonts w:eastAsia="Times New Roman"/>
          <w:sz w:val="28"/>
          <w:szCs w:val="28"/>
          <w:lang w:eastAsia="ru-RU"/>
        </w:rPr>
        <w:t xml:space="preserve">Данная рабочая программа разработана на основе </w:t>
      </w:r>
      <w:r w:rsidR="002957E5" w:rsidRPr="008A6F11">
        <w:rPr>
          <w:sz w:val="28"/>
          <w:szCs w:val="28"/>
        </w:rPr>
        <w:t>федерального  компонента  государственного стандарта среднег</w:t>
      </w:r>
      <w:proofErr w:type="gramStart"/>
      <w:r w:rsidR="002957E5" w:rsidRPr="008A6F11">
        <w:rPr>
          <w:sz w:val="28"/>
          <w:szCs w:val="28"/>
        </w:rPr>
        <w:t>о(</w:t>
      </w:r>
      <w:proofErr w:type="gramEnd"/>
      <w:r w:rsidR="002957E5" w:rsidRPr="008A6F11">
        <w:rPr>
          <w:sz w:val="28"/>
          <w:szCs w:val="28"/>
        </w:rPr>
        <w:t>полного) общего образования на базовом уровне, методических рекомендаций по воспитанию антикоррупционного мировоз</w:t>
      </w:r>
      <w:r w:rsidR="002957E5">
        <w:rPr>
          <w:sz w:val="28"/>
          <w:szCs w:val="28"/>
        </w:rPr>
        <w:t xml:space="preserve">зрения у школьников и студентов, </w:t>
      </w:r>
      <w:r w:rsidRPr="00FD3AF8">
        <w:rPr>
          <w:sz w:val="28"/>
          <w:szCs w:val="28"/>
        </w:rPr>
        <w:t>уч</w:t>
      </w:r>
      <w:r w:rsidR="002957E5">
        <w:rPr>
          <w:sz w:val="28"/>
          <w:szCs w:val="28"/>
        </w:rPr>
        <w:t>ебно-методического комплекта по истории</w:t>
      </w:r>
      <w:r w:rsidRPr="00FD3AF8">
        <w:rPr>
          <w:sz w:val="28"/>
          <w:szCs w:val="28"/>
        </w:rPr>
        <w:t>, разработанной  согласно  федеральному компоненту государственного образова</w:t>
      </w:r>
      <w:r w:rsidRPr="00FD3AF8">
        <w:rPr>
          <w:sz w:val="28"/>
          <w:szCs w:val="28"/>
        </w:rPr>
        <w:softHyphen/>
        <w:t>тельного стандарта среднего  общего образования</w:t>
      </w:r>
      <w:r>
        <w:rPr>
          <w:sz w:val="28"/>
          <w:szCs w:val="28"/>
        </w:rPr>
        <w:t xml:space="preserve"> (10-11классы)</w:t>
      </w:r>
      <w:r w:rsidRPr="00FD3AF8">
        <w:rPr>
          <w:sz w:val="28"/>
          <w:szCs w:val="28"/>
        </w:rPr>
        <w:t>,  с учётом  количества часов,  со</w:t>
      </w:r>
      <w:r>
        <w:rPr>
          <w:sz w:val="28"/>
          <w:szCs w:val="28"/>
        </w:rPr>
        <w:t>о</w:t>
      </w:r>
      <w:r w:rsidRPr="00FD3AF8">
        <w:rPr>
          <w:sz w:val="28"/>
          <w:szCs w:val="28"/>
        </w:rPr>
        <w:t>тветствующих учебному плану образовательной организации. Учебники этого УМК включены в действующий Федеральный перечень учебников, рекомендуемых к использованию.</w:t>
      </w:r>
    </w:p>
    <w:p w:rsidR="00806E67" w:rsidRDefault="002957E5" w:rsidP="00806E67">
      <w:pPr>
        <w:tabs>
          <w:tab w:val="left" w:pos="709"/>
          <w:tab w:val="num" w:pos="792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истории</w:t>
      </w:r>
      <w:r w:rsidR="00806E67" w:rsidRPr="00FD3AF8">
        <w:rPr>
          <w:sz w:val="28"/>
          <w:szCs w:val="28"/>
        </w:rPr>
        <w:t xml:space="preserve"> разработана  </w:t>
      </w:r>
      <w:r>
        <w:rPr>
          <w:sz w:val="28"/>
          <w:szCs w:val="28"/>
        </w:rPr>
        <w:t>учи</w:t>
      </w:r>
      <w:r w:rsidR="00806E67" w:rsidRPr="00FD3AF8">
        <w:rPr>
          <w:sz w:val="28"/>
          <w:szCs w:val="28"/>
        </w:rPr>
        <w:t>телем индивидуально в соответствии  с требованиями ФКГОС - 2004, целями и задачами основной образовательной программы школы.</w:t>
      </w:r>
    </w:p>
    <w:p w:rsidR="00806E67" w:rsidRDefault="00806E67" w:rsidP="00806E67">
      <w:pPr>
        <w:tabs>
          <w:tab w:val="left" w:pos="709"/>
          <w:tab w:val="num" w:pos="792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FD3AF8">
        <w:rPr>
          <w:color w:val="000000"/>
          <w:sz w:val="28"/>
          <w:szCs w:val="28"/>
        </w:rPr>
        <w:t>Рабочая</w:t>
      </w:r>
      <w:proofErr w:type="gramEnd"/>
      <w:r w:rsidRPr="00FD3AF8">
        <w:rPr>
          <w:color w:val="000000"/>
          <w:sz w:val="28"/>
          <w:szCs w:val="28"/>
        </w:rPr>
        <w:t xml:space="preserve">  программа по </w:t>
      </w:r>
      <w:r w:rsidR="002957E5">
        <w:rPr>
          <w:color w:val="000000"/>
          <w:sz w:val="28"/>
          <w:szCs w:val="28"/>
        </w:rPr>
        <w:t>истории</w:t>
      </w:r>
      <w:r w:rsidRPr="00FD3AF8">
        <w:rPr>
          <w:color w:val="000000"/>
          <w:sz w:val="28"/>
          <w:szCs w:val="28"/>
        </w:rPr>
        <w:t xml:space="preserve"> представляет собой целостный документ, включающий  обязательные разделы:</w:t>
      </w:r>
      <w:r w:rsidRPr="00FD3AF8">
        <w:rPr>
          <w:b/>
          <w:bCs/>
          <w:i/>
          <w:iCs/>
          <w:sz w:val="28"/>
          <w:szCs w:val="28"/>
        </w:rPr>
        <w:t xml:space="preserve"> </w:t>
      </w:r>
    </w:p>
    <w:p w:rsidR="00806E67" w:rsidRPr="00FD3AF8" w:rsidRDefault="00806E67" w:rsidP="00806E67">
      <w:pPr>
        <w:tabs>
          <w:tab w:val="left" w:pos="709"/>
          <w:tab w:val="num" w:pos="79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D3AF8">
        <w:rPr>
          <w:b/>
          <w:bCs/>
          <w:i/>
          <w:iCs/>
          <w:sz w:val="28"/>
          <w:szCs w:val="28"/>
        </w:rPr>
        <w:t>1)</w:t>
      </w:r>
      <w:r w:rsidRPr="00FD3AF8">
        <w:rPr>
          <w:sz w:val="28"/>
          <w:szCs w:val="28"/>
        </w:rPr>
        <w:t xml:space="preserve"> пояснительную записку, в которой конкретизируются общие цели основного общего образования по ФКГОС - 2004 с учетом специфики учебного предмета;</w:t>
      </w:r>
    </w:p>
    <w:p w:rsidR="00806E67" w:rsidRPr="00FD3AF8" w:rsidRDefault="00806E67" w:rsidP="00806E6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D3AF8">
        <w:rPr>
          <w:rFonts w:eastAsia="Times New Roman"/>
          <w:b/>
          <w:bCs/>
          <w:i/>
          <w:iCs/>
          <w:sz w:val="28"/>
          <w:szCs w:val="28"/>
          <w:lang w:eastAsia="ru-RU"/>
        </w:rPr>
        <w:t>2)</w:t>
      </w:r>
      <w:r w:rsidRPr="00FD3AF8">
        <w:rPr>
          <w:rFonts w:eastAsia="Times New Roman"/>
          <w:sz w:val="28"/>
          <w:szCs w:val="28"/>
          <w:lang w:eastAsia="ru-RU"/>
        </w:rPr>
        <w:t xml:space="preserve"> общую характеристику учебного предмета, курса;</w:t>
      </w:r>
    </w:p>
    <w:p w:rsidR="00806E67" w:rsidRPr="00FD3AF8" w:rsidRDefault="00806E67" w:rsidP="00806E6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D3AF8">
        <w:rPr>
          <w:rFonts w:eastAsia="Times New Roman"/>
          <w:b/>
          <w:bCs/>
          <w:i/>
          <w:iCs/>
          <w:sz w:val="28"/>
          <w:szCs w:val="28"/>
          <w:lang w:eastAsia="ru-RU"/>
        </w:rPr>
        <w:t>3)</w:t>
      </w:r>
      <w:r w:rsidRPr="00FD3AF8">
        <w:rPr>
          <w:rFonts w:eastAsia="Times New Roman"/>
          <w:sz w:val="28"/>
          <w:szCs w:val="28"/>
          <w:lang w:eastAsia="ru-RU"/>
        </w:rPr>
        <w:t xml:space="preserve"> описание места учебного предмета, курса в учебном плане;</w:t>
      </w:r>
    </w:p>
    <w:p w:rsidR="00806E67" w:rsidRPr="00FD3AF8" w:rsidRDefault="00806E67" w:rsidP="00806E6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D3AF8">
        <w:rPr>
          <w:rFonts w:eastAsia="Times New Roman"/>
          <w:b/>
          <w:bCs/>
          <w:i/>
          <w:iCs/>
          <w:sz w:val="28"/>
          <w:szCs w:val="28"/>
          <w:lang w:eastAsia="ru-RU"/>
        </w:rPr>
        <w:t>4)</w:t>
      </w:r>
      <w:r w:rsidRPr="00FD3AF8">
        <w:rPr>
          <w:rFonts w:eastAsia="Times New Roman"/>
          <w:sz w:val="28"/>
          <w:szCs w:val="28"/>
          <w:lang w:eastAsia="ru-RU"/>
        </w:rPr>
        <w:t xml:space="preserve"> содержание учебного предмета, курса;</w:t>
      </w:r>
    </w:p>
    <w:p w:rsidR="00806E67" w:rsidRPr="00FD3AF8" w:rsidRDefault="00806E67" w:rsidP="00806E6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D3AF8">
        <w:rPr>
          <w:rFonts w:eastAsia="Times New Roman"/>
          <w:b/>
          <w:bCs/>
          <w:i/>
          <w:iCs/>
          <w:sz w:val="28"/>
          <w:szCs w:val="28"/>
          <w:lang w:eastAsia="ru-RU"/>
        </w:rPr>
        <w:t>5)</w:t>
      </w:r>
      <w:r w:rsidRPr="00FD3AF8">
        <w:rPr>
          <w:rFonts w:eastAsia="Times New Roman"/>
          <w:sz w:val="28"/>
          <w:szCs w:val="28"/>
          <w:lang w:eastAsia="ru-RU"/>
        </w:rPr>
        <w:t xml:space="preserve"> тематическое планирование;</w:t>
      </w:r>
    </w:p>
    <w:p w:rsidR="00806E67" w:rsidRPr="00364E60" w:rsidRDefault="00806E67" w:rsidP="00806E67">
      <w:pPr>
        <w:spacing w:after="0" w:line="240" w:lineRule="auto"/>
        <w:rPr>
          <w:sz w:val="28"/>
          <w:szCs w:val="28"/>
        </w:rPr>
      </w:pPr>
      <w:r w:rsidRPr="00FD3AF8">
        <w:rPr>
          <w:rFonts w:eastAsia="Times New Roman"/>
          <w:b/>
          <w:bCs/>
          <w:i/>
          <w:iCs/>
          <w:sz w:val="28"/>
          <w:szCs w:val="28"/>
          <w:lang w:eastAsia="ru-RU"/>
        </w:rPr>
        <w:t>6)</w:t>
      </w:r>
      <w:r w:rsidRPr="00FD3AF8">
        <w:rPr>
          <w:rFonts w:eastAsia="Times New Roman"/>
          <w:sz w:val="28"/>
          <w:szCs w:val="28"/>
          <w:lang w:eastAsia="ru-RU"/>
        </w:rPr>
        <w:t xml:space="preserve"> описание  </w:t>
      </w:r>
      <w:proofErr w:type="spellStart"/>
      <w:r w:rsidRPr="00FD3AF8">
        <w:rPr>
          <w:rFonts w:eastAsia="Times New Roman"/>
          <w:sz w:val="28"/>
          <w:szCs w:val="28"/>
          <w:lang w:eastAsia="ru-RU"/>
        </w:rPr>
        <w:t>учебно</w:t>
      </w:r>
      <w:proofErr w:type="spellEnd"/>
      <w:r w:rsidRPr="00FD3AF8">
        <w:rPr>
          <w:rFonts w:eastAsia="Times New Roman"/>
          <w:sz w:val="28"/>
          <w:szCs w:val="28"/>
          <w:lang w:eastAsia="ru-RU"/>
        </w:rPr>
        <w:t xml:space="preserve"> - методического и материально - технического обеспечения образовательной  деятельности, </w:t>
      </w:r>
      <w:r w:rsidRPr="00FD3AF8">
        <w:rPr>
          <w:sz w:val="28"/>
          <w:szCs w:val="28"/>
        </w:rPr>
        <w:t xml:space="preserve"> что соответствует  рекомендациям </w:t>
      </w:r>
      <w:r w:rsidRPr="00FD3AF8">
        <w:rPr>
          <w:rFonts w:eastAsia="Times New Roman"/>
          <w:sz w:val="28"/>
          <w:szCs w:val="28"/>
          <w:lang w:eastAsia="ru-RU"/>
        </w:rPr>
        <w:t>по составлению рабочих предметов, курсов.</w:t>
      </w:r>
    </w:p>
    <w:p w:rsidR="00806E67" w:rsidRDefault="00806E67" w:rsidP="00806E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3AF8">
        <w:rPr>
          <w:sz w:val="28"/>
          <w:szCs w:val="28"/>
        </w:rPr>
        <w:t xml:space="preserve">В рабочей программе учителя  </w:t>
      </w:r>
      <w:r w:rsidRPr="00B80205">
        <w:rPr>
          <w:sz w:val="28"/>
          <w:szCs w:val="28"/>
        </w:rPr>
        <w:t>четко определены цели и задачи изучения</w:t>
      </w:r>
      <w:r w:rsidR="002957E5">
        <w:rPr>
          <w:sz w:val="28"/>
          <w:szCs w:val="28"/>
        </w:rPr>
        <w:t xml:space="preserve"> курса история</w:t>
      </w:r>
      <w:r w:rsidRPr="00FD3AF8">
        <w:rPr>
          <w:sz w:val="28"/>
          <w:szCs w:val="28"/>
        </w:rPr>
        <w:t xml:space="preserve">, соблюдается </w:t>
      </w:r>
      <w:r w:rsidRPr="00FD3AF8">
        <w:rPr>
          <w:sz w:val="28"/>
          <w:szCs w:val="28"/>
          <w:lang w:val="x-none"/>
        </w:rPr>
        <w:t xml:space="preserve">преемственность изучения предмета на разных </w:t>
      </w:r>
      <w:r w:rsidRPr="00FD3AF8">
        <w:rPr>
          <w:sz w:val="28"/>
          <w:szCs w:val="28"/>
        </w:rPr>
        <w:t>уровнях</w:t>
      </w:r>
      <w:r w:rsidRPr="00FD3AF8">
        <w:rPr>
          <w:sz w:val="28"/>
          <w:szCs w:val="28"/>
          <w:lang w:val="x-none"/>
        </w:rPr>
        <w:t xml:space="preserve"> общего образования</w:t>
      </w:r>
      <w:r w:rsidRPr="00FD3AF8">
        <w:rPr>
          <w:sz w:val="28"/>
          <w:szCs w:val="28"/>
        </w:rPr>
        <w:t>,</w:t>
      </w:r>
      <w:r w:rsidRPr="00FD3AF8">
        <w:rPr>
          <w:sz w:val="28"/>
          <w:szCs w:val="28"/>
          <w:lang w:val="x-none"/>
        </w:rPr>
        <w:t xml:space="preserve"> логическ</w:t>
      </w:r>
      <w:r>
        <w:rPr>
          <w:sz w:val="28"/>
          <w:szCs w:val="28"/>
        </w:rPr>
        <w:t>ая</w:t>
      </w:r>
      <w:r w:rsidRPr="00FD3AF8">
        <w:rPr>
          <w:sz w:val="28"/>
          <w:szCs w:val="28"/>
          <w:lang w:val="x-none"/>
        </w:rPr>
        <w:t xml:space="preserve"> последовательност</w:t>
      </w:r>
      <w:r w:rsidRPr="00FD3AF8">
        <w:rPr>
          <w:sz w:val="28"/>
          <w:szCs w:val="28"/>
        </w:rPr>
        <w:t>ь</w:t>
      </w:r>
      <w:r w:rsidRPr="00FD3AF8">
        <w:rPr>
          <w:sz w:val="28"/>
          <w:szCs w:val="28"/>
          <w:lang w:val="x-none"/>
        </w:rPr>
        <w:t xml:space="preserve"> освоения программного содержания в ходе реализации образовательно</w:t>
      </w:r>
      <w:r w:rsidRPr="00FD3AF8">
        <w:rPr>
          <w:sz w:val="28"/>
          <w:szCs w:val="28"/>
        </w:rPr>
        <w:t>й деятельности.</w:t>
      </w:r>
    </w:p>
    <w:p w:rsidR="00806E67" w:rsidRDefault="00806E67" w:rsidP="00806E67">
      <w:pPr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49A0">
        <w:rPr>
          <w:sz w:val="28"/>
          <w:szCs w:val="28"/>
        </w:rPr>
        <w:t xml:space="preserve">Содержание учебного материала   по </w:t>
      </w:r>
      <w:r w:rsidR="002957E5">
        <w:rPr>
          <w:sz w:val="28"/>
          <w:szCs w:val="28"/>
        </w:rPr>
        <w:t>истории</w:t>
      </w:r>
      <w:r w:rsidRPr="001349A0">
        <w:rPr>
          <w:bCs/>
          <w:sz w:val="28"/>
          <w:szCs w:val="28"/>
        </w:rPr>
        <w:t xml:space="preserve">, количество часов на изучение  предмета  - </w:t>
      </w:r>
      <w:r w:rsidR="002957E5">
        <w:rPr>
          <w:bCs/>
          <w:sz w:val="28"/>
          <w:szCs w:val="28"/>
        </w:rPr>
        <w:t>138 часов</w:t>
      </w:r>
      <w:proofErr w:type="gramStart"/>
      <w:r w:rsidR="002957E5">
        <w:rPr>
          <w:bCs/>
          <w:sz w:val="28"/>
          <w:szCs w:val="28"/>
        </w:rPr>
        <w:t xml:space="preserve"> ,</w:t>
      </w:r>
      <w:proofErr w:type="gramEnd"/>
      <w:r w:rsidRPr="0071053C">
        <w:rPr>
          <w:sz w:val="28"/>
          <w:szCs w:val="28"/>
        </w:rPr>
        <w:t>реализуется</w:t>
      </w:r>
      <w:r w:rsidRPr="0071053C">
        <w:rPr>
          <w:bCs/>
          <w:sz w:val="28"/>
          <w:szCs w:val="28"/>
        </w:rPr>
        <w:t xml:space="preserve"> в соответствии с ФКГОС – 2004 по годам обучения</w:t>
      </w:r>
      <w:r>
        <w:rPr>
          <w:bCs/>
          <w:sz w:val="28"/>
          <w:szCs w:val="28"/>
        </w:rPr>
        <w:t>:</w:t>
      </w:r>
    </w:p>
    <w:p w:rsidR="00806E67" w:rsidRDefault="002957E5" w:rsidP="00806E6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 класс – 70 часов</w:t>
      </w:r>
    </w:p>
    <w:p w:rsidR="002957E5" w:rsidRPr="0071053C" w:rsidRDefault="002957E5" w:rsidP="00806E6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11 класс – 68 часов</w:t>
      </w:r>
    </w:p>
    <w:p w:rsidR="00806E67" w:rsidRPr="00A23717" w:rsidRDefault="00806E67" w:rsidP="00806E67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</w:t>
      </w:r>
      <w:r w:rsidRPr="00FD3AF8">
        <w:rPr>
          <w:sz w:val="28"/>
          <w:szCs w:val="28"/>
        </w:rPr>
        <w:t>Основой содержания  предмета</w:t>
      </w:r>
      <w:r w:rsidR="009D1EAE">
        <w:rPr>
          <w:sz w:val="28"/>
          <w:szCs w:val="28"/>
        </w:rPr>
        <w:t xml:space="preserve"> история</w:t>
      </w:r>
      <w:r>
        <w:rPr>
          <w:bCs/>
          <w:sz w:val="28"/>
          <w:szCs w:val="28"/>
        </w:rPr>
        <w:t xml:space="preserve"> </w:t>
      </w:r>
      <w:r w:rsidRPr="00FD3AF8">
        <w:rPr>
          <w:sz w:val="28"/>
          <w:szCs w:val="28"/>
        </w:rPr>
        <w:t>является формирование</w:t>
      </w:r>
      <w:r w:rsidR="00DD559A">
        <w:rPr>
          <w:sz w:val="28"/>
          <w:szCs w:val="28"/>
        </w:rPr>
        <w:t xml:space="preserve"> </w:t>
      </w:r>
      <w:r w:rsidR="00DD559A" w:rsidRPr="008A6F11">
        <w:rPr>
          <w:sz w:val="28"/>
          <w:szCs w:val="28"/>
        </w:rPr>
        <w:t>систематизованных знаний об историческом прошлом, обогащению социального опыта учащихся при изучении и обсуждении  исторически  возникших  форм  человеческого  взаимодействия.  Ключевую  роль  играет 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 приобретает  особую  роль  в  процессе  самоидентификации  подростка,  осознания  им  себя  как представителя  исторически  сложившегося  гражданского,  этнокультурного,  конфессионального  сообщества</w:t>
      </w:r>
      <w:r w:rsidR="00DD559A">
        <w:rPr>
          <w:sz w:val="28"/>
          <w:szCs w:val="28"/>
        </w:rPr>
        <w:t>.</w:t>
      </w:r>
      <w:r>
        <w:rPr>
          <w:color w:val="000000"/>
          <w:sz w:val="28"/>
          <w:szCs w:val="28"/>
          <w:highlight w:val="yellow"/>
        </w:rPr>
        <w:t xml:space="preserve">  </w:t>
      </w:r>
    </w:p>
    <w:p w:rsidR="00806E67" w:rsidRDefault="00806E67" w:rsidP="00806E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3AF8">
        <w:rPr>
          <w:sz w:val="28"/>
          <w:szCs w:val="28"/>
        </w:rPr>
        <w:t>Рабочая программа учителя обеспечена методическим и дидактическим материалом, ориентирована на достижение реального результата работы каждого обучающегося.</w:t>
      </w:r>
    </w:p>
    <w:p w:rsidR="00806E67" w:rsidRDefault="00806E67" w:rsidP="00806E67">
      <w:pPr>
        <w:spacing w:after="0" w:line="240" w:lineRule="auto"/>
        <w:rPr>
          <w:sz w:val="28"/>
          <w:szCs w:val="28"/>
        </w:rPr>
      </w:pPr>
      <w:r w:rsidRPr="0021201F">
        <w:rPr>
          <w:color w:val="000000"/>
          <w:sz w:val="28"/>
          <w:szCs w:val="28"/>
        </w:rPr>
        <w:t xml:space="preserve">       Данная рабочая программа составлена на уровень образования или учебный курс по предмету </w:t>
      </w:r>
      <w:r w:rsidR="00DD559A">
        <w:rPr>
          <w:color w:val="000000"/>
          <w:sz w:val="28"/>
          <w:szCs w:val="28"/>
        </w:rPr>
        <w:t>история.</w:t>
      </w:r>
      <w:r w:rsidRPr="00FD3AF8">
        <w:rPr>
          <w:color w:val="000000"/>
          <w:sz w:val="28"/>
          <w:szCs w:val="28"/>
        </w:rPr>
        <w:t xml:space="preserve"> </w:t>
      </w:r>
      <w:r w:rsidRPr="00D03E00">
        <w:rPr>
          <w:sz w:val="28"/>
          <w:szCs w:val="28"/>
        </w:rPr>
        <w:t xml:space="preserve">Срок реализации рабочей </w:t>
      </w:r>
      <w:r>
        <w:rPr>
          <w:sz w:val="28"/>
          <w:szCs w:val="28"/>
        </w:rPr>
        <w:t>программы</w:t>
      </w:r>
      <w:r w:rsidR="00DD559A">
        <w:rPr>
          <w:sz w:val="28"/>
          <w:szCs w:val="28"/>
        </w:rPr>
        <w:t xml:space="preserve"> 2 </w:t>
      </w:r>
      <w:r w:rsidRPr="00D03E00">
        <w:rPr>
          <w:sz w:val="28"/>
          <w:szCs w:val="28"/>
        </w:rPr>
        <w:t xml:space="preserve"> года.</w:t>
      </w:r>
    </w:p>
    <w:p w:rsidR="00806E67" w:rsidRPr="00D03E00" w:rsidRDefault="00806E67" w:rsidP="00806E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D3AF8">
        <w:rPr>
          <w:sz w:val="28"/>
          <w:szCs w:val="28"/>
        </w:rPr>
        <w:t>Данная</w:t>
      </w:r>
      <w:proofErr w:type="gramEnd"/>
      <w:r w:rsidRPr="00FD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рабочая </w:t>
      </w:r>
      <w:r w:rsidRPr="00FD3AF8">
        <w:rPr>
          <w:sz w:val="28"/>
          <w:szCs w:val="28"/>
        </w:rPr>
        <w:t xml:space="preserve">программа  по </w:t>
      </w:r>
      <w:r w:rsidR="00DD559A">
        <w:rPr>
          <w:sz w:val="28"/>
          <w:szCs w:val="28"/>
        </w:rPr>
        <w:t>истории</w:t>
      </w:r>
      <w:r w:rsidRPr="00CF46AB">
        <w:rPr>
          <w:sz w:val="28"/>
          <w:szCs w:val="28"/>
        </w:rPr>
        <w:t xml:space="preserve"> </w:t>
      </w:r>
      <w:r w:rsidRPr="00FD3AF8">
        <w:rPr>
          <w:sz w:val="28"/>
          <w:szCs w:val="28"/>
        </w:rPr>
        <w:t>соответствует предъявляемым требованиям и рекомендована к её использованию</w:t>
      </w:r>
      <w:r w:rsidR="00DD559A">
        <w:rPr>
          <w:sz w:val="28"/>
          <w:szCs w:val="28"/>
        </w:rPr>
        <w:t xml:space="preserve"> на уровне среднего общего </w:t>
      </w:r>
      <w:bookmarkStart w:id="0" w:name="_GoBack"/>
      <w:bookmarkEnd w:id="0"/>
      <w:r w:rsidRPr="00FD3AF8">
        <w:rPr>
          <w:sz w:val="28"/>
          <w:szCs w:val="28"/>
        </w:rPr>
        <w:t>образования.</w:t>
      </w:r>
    </w:p>
    <w:p w:rsidR="00426278" w:rsidRDefault="00426278"/>
    <w:sectPr w:rsidR="0042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031D"/>
    <w:multiLevelType w:val="singleLevel"/>
    <w:tmpl w:val="F0EE8406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67"/>
    <w:rsid w:val="002957E5"/>
    <w:rsid w:val="00426278"/>
    <w:rsid w:val="00806E67"/>
    <w:rsid w:val="009D1EAE"/>
    <w:rsid w:val="00D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Subtitle"/>
    <w:basedOn w:val="a"/>
    <w:next w:val="a"/>
    <w:link w:val="a5"/>
    <w:autoRedefine/>
    <w:uiPriority w:val="99"/>
    <w:qFormat/>
    <w:rsid w:val="002957E5"/>
    <w:pPr>
      <w:spacing w:after="0" w:line="360" w:lineRule="auto"/>
      <w:outlineLvl w:val="1"/>
    </w:pPr>
    <w:rPr>
      <w:rFonts w:eastAsia="MS Gothic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2957E5"/>
    <w:rPr>
      <w:rFonts w:ascii="Times New Roman" w:eastAsia="MS Gothic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2957E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Subtitle"/>
    <w:basedOn w:val="a"/>
    <w:next w:val="a"/>
    <w:link w:val="a5"/>
    <w:autoRedefine/>
    <w:uiPriority w:val="99"/>
    <w:qFormat/>
    <w:rsid w:val="002957E5"/>
    <w:pPr>
      <w:spacing w:after="0" w:line="360" w:lineRule="auto"/>
      <w:outlineLvl w:val="1"/>
    </w:pPr>
    <w:rPr>
      <w:rFonts w:eastAsia="MS Gothic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2957E5"/>
    <w:rPr>
      <w:rFonts w:ascii="Times New Roman" w:eastAsia="MS Gothic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2957E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2016-02-24T15:55:00Z</dcterms:created>
  <dcterms:modified xsi:type="dcterms:W3CDTF">2016-02-24T16:02:00Z</dcterms:modified>
</cp:coreProperties>
</file>